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88" w:rsidRPr="00A51F88" w:rsidRDefault="00A51F88" w:rsidP="00A51F8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A51F88">
        <w:rPr>
          <w:rFonts w:ascii="Times New Roman" w:hAnsi="Times New Roman" w:cs="Times New Roman"/>
          <w:b/>
          <w:sz w:val="32"/>
          <w:szCs w:val="32"/>
        </w:rPr>
        <w:t>5 правил организации</w:t>
      </w:r>
      <w:r w:rsidRPr="00A51F88">
        <w:rPr>
          <w:rFonts w:ascii="Times New Roman" w:hAnsi="Times New Roman" w:cs="Times New Roman"/>
          <w:b/>
          <w:sz w:val="32"/>
          <w:szCs w:val="32"/>
        </w:rPr>
        <w:t xml:space="preserve"> современного урока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1F88">
        <w:rPr>
          <w:rFonts w:ascii="Times New Roman" w:hAnsi="Times New Roman" w:cs="Times New Roman"/>
          <w:sz w:val="28"/>
          <w:szCs w:val="28"/>
        </w:rPr>
        <w:t>первое - определение целей урока,</w:t>
      </w:r>
      <w:bookmarkStart w:id="0" w:name="_GoBack"/>
      <w:bookmarkEnd w:id="0"/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>второе - уточнение типа урока,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>третье - уточнение вида урока,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>четвертое - выбор методов и приемов обучения в соответствии с поставленными целями.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>пятое - определение структуры урока, соответствующей целям и задачам, содержанию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88">
        <w:rPr>
          <w:rFonts w:ascii="Times New Roman" w:hAnsi="Times New Roman" w:cs="Times New Roman"/>
          <w:sz w:val="28"/>
          <w:szCs w:val="28"/>
        </w:rPr>
        <w:t>методам обучения.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 xml:space="preserve"> Преподаватели нашего колледжа стремятся соблюдать вышеназванные правила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88">
        <w:rPr>
          <w:rFonts w:ascii="Times New Roman" w:hAnsi="Times New Roman" w:cs="Times New Roman"/>
          <w:sz w:val="28"/>
          <w:szCs w:val="28"/>
        </w:rPr>
        <w:t>организации и проведении уроков.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 xml:space="preserve"> Остановимся несколько подробнее на указанных правилах. Прежде всего, о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88">
        <w:rPr>
          <w:rFonts w:ascii="Times New Roman" w:hAnsi="Times New Roman" w:cs="Times New Roman"/>
          <w:sz w:val="28"/>
          <w:szCs w:val="28"/>
        </w:rPr>
        <w:t>урока. По данным исследований ученых и собственных наблюдений, преподаватели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88">
        <w:rPr>
          <w:rFonts w:ascii="Times New Roman" w:hAnsi="Times New Roman" w:cs="Times New Roman"/>
          <w:sz w:val="28"/>
          <w:szCs w:val="28"/>
        </w:rPr>
        <w:t>встречают большие затруднения в выборе целей урока, зачастую подходят к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88">
        <w:rPr>
          <w:rFonts w:ascii="Times New Roman" w:hAnsi="Times New Roman" w:cs="Times New Roman"/>
          <w:sz w:val="28"/>
          <w:szCs w:val="28"/>
        </w:rPr>
        <w:t>постановке стихийно, на интуитивном уровне. Причем многие преподаватели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88">
        <w:rPr>
          <w:rFonts w:ascii="Times New Roman" w:hAnsi="Times New Roman" w:cs="Times New Roman"/>
          <w:sz w:val="28"/>
          <w:szCs w:val="28"/>
        </w:rPr>
        <w:t>убеждены в необходимости ставить воспитывающие и развивающие цели урока и в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88">
        <w:rPr>
          <w:rFonts w:ascii="Times New Roman" w:hAnsi="Times New Roman" w:cs="Times New Roman"/>
          <w:sz w:val="28"/>
          <w:szCs w:val="28"/>
        </w:rPr>
        <w:t>постановке испытывают значительные затруднения. Да и выбор цели обучения еще не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88">
        <w:rPr>
          <w:rFonts w:ascii="Times New Roman" w:hAnsi="Times New Roman" w:cs="Times New Roman"/>
          <w:sz w:val="28"/>
          <w:szCs w:val="28"/>
        </w:rPr>
        <w:t>всех преподавателей простое дело.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 xml:space="preserve"> Цель деятельности педагога - это его познавательное стремление, осознанное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88">
        <w:rPr>
          <w:rFonts w:ascii="Times New Roman" w:hAnsi="Times New Roman" w:cs="Times New Roman"/>
          <w:sz w:val="28"/>
          <w:szCs w:val="28"/>
        </w:rPr>
        <w:t xml:space="preserve">изменить степень </w:t>
      </w:r>
      <w:proofErr w:type="spellStart"/>
      <w:r w:rsidRPr="00A51F8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A51F88">
        <w:rPr>
          <w:rFonts w:ascii="Times New Roman" w:hAnsi="Times New Roman" w:cs="Times New Roman"/>
          <w:sz w:val="28"/>
          <w:szCs w:val="28"/>
        </w:rPr>
        <w:t>, воспитанности и развитости учащихся.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 xml:space="preserve"> Цель есть не любой образ будущего, но непременно образ желаемого будущего,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88">
        <w:rPr>
          <w:rFonts w:ascii="Times New Roman" w:hAnsi="Times New Roman" w:cs="Times New Roman"/>
          <w:sz w:val="28"/>
          <w:szCs w:val="28"/>
        </w:rPr>
        <w:t>достижению которого и должна быть подчинена вся деятельность преподавателя. 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88">
        <w:rPr>
          <w:rFonts w:ascii="Times New Roman" w:hAnsi="Times New Roman" w:cs="Times New Roman"/>
          <w:sz w:val="28"/>
          <w:szCs w:val="28"/>
        </w:rPr>
        <w:t>цели урока должны быть максимально конкретными.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 xml:space="preserve"> Цель обучения предполагает формирование у учащихся новых понятий и 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88">
        <w:rPr>
          <w:rFonts w:ascii="Times New Roman" w:hAnsi="Times New Roman" w:cs="Times New Roman"/>
          <w:sz w:val="28"/>
          <w:szCs w:val="28"/>
        </w:rPr>
        <w:t xml:space="preserve">действий, системы научных знаний и т.п. Ее необходимо конкретизировать, </w:t>
      </w:r>
      <w:proofErr w:type="gramStart"/>
      <w:r w:rsidRPr="00A51F8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51F88">
        <w:rPr>
          <w:rFonts w:ascii="Times New Roman" w:hAnsi="Times New Roman" w:cs="Times New Roman"/>
          <w:sz w:val="28"/>
          <w:szCs w:val="28"/>
        </w:rPr>
        <w:t>: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>- обеспечить усвоение учащимися закона, признаков, свойств, особенностей.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>- обобщить и систематизировать знания о... (или по конкретной теме),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>- отработать навыки (какие?),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>- устранить пробелы в знаниях (каких?),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>- добиться усвоения учащимися каких-то понятий (вопросов).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lastRenderedPageBreak/>
        <w:t xml:space="preserve"> Цель воспитания предполагает формирование у учащихся определенных свойств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88">
        <w:rPr>
          <w:rFonts w:ascii="Times New Roman" w:hAnsi="Times New Roman" w:cs="Times New Roman"/>
          <w:sz w:val="28"/>
          <w:szCs w:val="28"/>
        </w:rPr>
        <w:t>личности и черт характера. Какие же свойства личности необходимо воспитывать?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>Прежде всего, нравственные качества человека, готовность к труду, к защите Отечества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88">
        <w:rPr>
          <w:rFonts w:ascii="Times New Roman" w:hAnsi="Times New Roman" w:cs="Times New Roman"/>
          <w:sz w:val="28"/>
          <w:szCs w:val="28"/>
        </w:rPr>
        <w:t>др.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 xml:space="preserve"> В общем, виде можно представить следующий перечень целей воспитания на уроке: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>- воспитание патриотизма,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>- воспитание интернационализма,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>- воспитание гуманности,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>- воспитание мотивов труда, добросовестного отношения к труду,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>- воспитание мотивов учения, положительного отношения к знаниям,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>- воспитание дисциплинированности,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>- воспитание эстетических взглядов.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 xml:space="preserve"> Цель развития предполагает в основном развитие на уроке психических качеств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 xml:space="preserve">учащихся: интеллекта (мышления, познавательных, </w:t>
      </w:r>
      <w:proofErr w:type="spellStart"/>
      <w:r w:rsidRPr="00A51F88"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 w:rsidRPr="00A51F88">
        <w:rPr>
          <w:rFonts w:ascii="Times New Roman" w:hAnsi="Times New Roman" w:cs="Times New Roman"/>
          <w:sz w:val="28"/>
          <w:szCs w:val="28"/>
        </w:rPr>
        <w:t xml:space="preserve"> и политехнических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>умений), воли и самостоятельности.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 xml:space="preserve"> Развитие мышления (развитие аналитического мышления - формирование 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88">
        <w:rPr>
          <w:rFonts w:ascii="Times New Roman" w:hAnsi="Times New Roman" w:cs="Times New Roman"/>
          <w:sz w:val="28"/>
          <w:szCs w:val="28"/>
        </w:rPr>
        <w:t>выделять существенные при-знаки и свойства, развитие синтезирующего мышления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88">
        <w:rPr>
          <w:rFonts w:ascii="Times New Roman" w:hAnsi="Times New Roman" w:cs="Times New Roman"/>
          <w:sz w:val="28"/>
          <w:szCs w:val="28"/>
        </w:rPr>
        <w:t>развитие умения устанавливать единые, общие признаки и свойства целого, составлять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88">
        <w:rPr>
          <w:rFonts w:ascii="Times New Roman" w:hAnsi="Times New Roman" w:cs="Times New Roman"/>
          <w:sz w:val="28"/>
          <w:szCs w:val="28"/>
        </w:rPr>
        <w:t xml:space="preserve">план изучаемого материала, развитие аналитико-синтезирующего мышления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1F88">
        <w:rPr>
          <w:rFonts w:ascii="Times New Roman" w:hAnsi="Times New Roman" w:cs="Times New Roman"/>
          <w:sz w:val="28"/>
          <w:szCs w:val="28"/>
        </w:rPr>
        <w:t xml:space="preserve">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88">
        <w:rPr>
          <w:rFonts w:ascii="Times New Roman" w:hAnsi="Times New Roman" w:cs="Times New Roman"/>
          <w:sz w:val="28"/>
          <w:szCs w:val="28"/>
        </w:rPr>
        <w:t>умений классифицировать факты, делать обобщающие выводы, развитие абстрактного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88">
        <w:rPr>
          <w:rFonts w:ascii="Times New Roman" w:hAnsi="Times New Roman" w:cs="Times New Roman"/>
          <w:sz w:val="28"/>
          <w:szCs w:val="28"/>
        </w:rPr>
        <w:t>мышления - развитие умений выделять общие и существенные признаки, отличать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88">
        <w:rPr>
          <w:rFonts w:ascii="Times New Roman" w:hAnsi="Times New Roman" w:cs="Times New Roman"/>
          <w:sz w:val="28"/>
          <w:szCs w:val="28"/>
        </w:rPr>
        <w:t>несущественные признаки и отвлекаться от них, развитие умений применять знания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88">
        <w:rPr>
          <w:rFonts w:ascii="Times New Roman" w:hAnsi="Times New Roman" w:cs="Times New Roman"/>
          <w:sz w:val="28"/>
          <w:szCs w:val="28"/>
        </w:rPr>
        <w:t>практике и др.).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 xml:space="preserve"> Развитие познавательных умений (формирование умений выделять главное, составлять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88">
        <w:rPr>
          <w:rFonts w:ascii="Times New Roman" w:hAnsi="Times New Roman" w:cs="Times New Roman"/>
          <w:sz w:val="28"/>
          <w:szCs w:val="28"/>
        </w:rPr>
        <w:t xml:space="preserve">план, тезисы, вести конспект, наблюдать, делать опыты, развитие умений </w:t>
      </w:r>
      <w:proofErr w:type="spellStart"/>
      <w:r w:rsidRPr="00A51F88">
        <w:rPr>
          <w:rFonts w:ascii="Times New Roman" w:hAnsi="Times New Roman" w:cs="Times New Roman"/>
          <w:sz w:val="28"/>
          <w:szCs w:val="28"/>
        </w:rPr>
        <w:t>частичнопоисковой</w:t>
      </w:r>
      <w:proofErr w:type="spellEnd"/>
      <w:r w:rsidRPr="00A51F88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деятельности). Частичная или полная постановка проблемы,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88">
        <w:rPr>
          <w:rFonts w:ascii="Times New Roman" w:hAnsi="Times New Roman" w:cs="Times New Roman"/>
          <w:sz w:val="28"/>
          <w:szCs w:val="28"/>
        </w:rPr>
        <w:t>выдвижение гипотезы, ее решение).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Pr="00A51F88"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 w:rsidRPr="00A51F88">
        <w:rPr>
          <w:rFonts w:ascii="Times New Roman" w:hAnsi="Times New Roman" w:cs="Times New Roman"/>
          <w:sz w:val="28"/>
          <w:szCs w:val="28"/>
        </w:rPr>
        <w:t xml:space="preserve"> и политехнических умений (развитие </w:t>
      </w:r>
      <w:proofErr w:type="spellStart"/>
      <w:r w:rsidRPr="00A51F88">
        <w:rPr>
          <w:rFonts w:ascii="Times New Roman" w:hAnsi="Times New Roman" w:cs="Times New Roman"/>
          <w:sz w:val="28"/>
          <w:szCs w:val="28"/>
        </w:rPr>
        <w:t>коммуникативнотехнических</w:t>
      </w:r>
      <w:proofErr w:type="spellEnd"/>
      <w:r w:rsidRPr="00A51F88">
        <w:rPr>
          <w:rFonts w:ascii="Times New Roman" w:hAnsi="Times New Roman" w:cs="Times New Roman"/>
          <w:sz w:val="28"/>
          <w:szCs w:val="28"/>
        </w:rPr>
        <w:t xml:space="preserve"> умений - нешаблонно, творчески подходить к решению самых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88">
        <w:rPr>
          <w:rFonts w:ascii="Times New Roman" w:hAnsi="Times New Roman" w:cs="Times New Roman"/>
          <w:sz w:val="28"/>
          <w:szCs w:val="28"/>
        </w:rPr>
        <w:t xml:space="preserve">разнообразных задач, развитие операционно-контрольных </w:t>
      </w:r>
      <w:r w:rsidRPr="00A51F88">
        <w:rPr>
          <w:rFonts w:ascii="Times New Roman" w:hAnsi="Times New Roman" w:cs="Times New Roman"/>
          <w:sz w:val="28"/>
          <w:szCs w:val="28"/>
        </w:rPr>
        <w:lastRenderedPageBreak/>
        <w:t>умений - умения 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88">
        <w:rPr>
          <w:rFonts w:ascii="Times New Roman" w:hAnsi="Times New Roman" w:cs="Times New Roman"/>
          <w:sz w:val="28"/>
          <w:szCs w:val="28"/>
        </w:rPr>
        <w:t>приборами и инструментами, умения планировать, оценивать результаты выполненных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88">
        <w:rPr>
          <w:rFonts w:ascii="Times New Roman" w:hAnsi="Times New Roman" w:cs="Times New Roman"/>
          <w:sz w:val="28"/>
          <w:szCs w:val="28"/>
        </w:rPr>
        <w:t>действий, регулировать и контролировать свои действия).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 xml:space="preserve"> Развитие умений учебного труда развитие умения работать в должном темпе - читать,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88">
        <w:rPr>
          <w:rFonts w:ascii="Times New Roman" w:hAnsi="Times New Roman" w:cs="Times New Roman"/>
          <w:sz w:val="28"/>
          <w:szCs w:val="28"/>
        </w:rPr>
        <w:t xml:space="preserve">писать, вычислять, чертить, конспектировать. Развитие приемов наблюдения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1F88">
        <w:rPr>
          <w:rFonts w:ascii="Times New Roman" w:hAnsi="Times New Roman" w:cs="Times New Roman"/>
          <w:sz w:val="28"/>
          <w:szCs w:val="28"/>
        </w:rPr>
        <w:t xml:space="preserve"> 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88">
        <w:rPr>
          <w:rFonts w:ascii="Times New Roman" w:hAnsi="Times New Roman" w:cs="Times New Roman"/>
          <w:sz w:val="28"/>
          <w:szCs w:val="28"/>
        </w:rPr>
        <w:t>наблюдения, его последовательность, состав наблюдаемых объектов.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 xml:space="preserve"> Развитие воли и самостоятельности (развитие инициативы, уверенности в своих силах,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88">
        <w:rPr>
          <w:rFonts w:ascii="Times New Roman" w:hAnsi="Times New Roman" w:cs="Times New Roman"/>
          <w:sz w:val="28"/>
          <w:szCs w:val="28"/>
        </w:rPr>
        <w:t>развитие настойчивости, умения преодолевать трудности для достижения намеченной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88">
        <w:rPr>
          <w:rFonts w:ascii="Times New Roman" w:hAnsi="Times New Roman" w:cs="Times New Roman"/>
          <w:sz w:val="28"/>
          <w:szCs w:val="28"/>
        </w:rPr>
        <w:t>цели, развитие умения владеть собой - выдержка, самообладание, развитие 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88">
        <w:rPr>
          <w:rFonts w:ascii="Times New Roman" w:hAnsi="Times New Roman" w:cs="Times New Roman"/>
          <w:sz w:val="28"/>
          <w:szCs w:val="28"/>
        </w:rPr>
        <w:t>действовать самостоятельно).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 xml:space="preserve"> Второе правило - это уточнение типа урока.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 xml:space="preserve"> Следующим (третьим) правилом организации урока является уточнение вида урока. В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>своей практической деятельности мы можем пользоваться такими видами уроков, как: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>- урок-лекция (анализ ситуаций)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>- урок-беседа (устный опрос)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51F88">
        <w:rPr>
          <w:rFonts w:ascii="Times New Roman" w:hAnsi="Times New Roman" w:cs="Times New Roman"/>
          <w:sz w:val="28"/>
          <w:szCs w:val="28"/>
        </w:rPr>
        <w:t>киноурок</w:t>
      </w:r>
      <w:proofErr w:type="spellEnd"/>
      <w:r w:rsidRPr="00A51F88">
        <w:rPr>
          <w:rFonts w:ascii="Times New Roman" w:hAnsi="Times New Roman" w:cs="Times New Roman"/>
          <w:sz w:val="28"/>
          <w:szCs w:val="28"/>
        </w:rPr>
        <w:t xml:space="preserve"> (письменный опрос)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>- урок теоретических или самостоятельных практических работ (исследовательского типа)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>- контрольная работа;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>- зачет</w:t>
      </w:r>
    </w:p>
    <w:p w:rsidR="00A51F8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>- урок – концерт;</w:t>
      </w:r>
    </w:p>
    <w:p w:rsidR="00FD4A48" w:rsidRPr="00A51F88" w:rsidRDefault="00A51F88" w:rsidP="00A51F88">
      <w:pPr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>- урок самостоятельных работ (репродуктивного типа)</w:t>
      </w:r>
    </w:p>
    <w:sectPr w:rsidR="00FD4A48" w:rsidRPr="00A51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88"/>
    <w:rsid w:val="00A51F88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4FA4"/>
  <w15:chartTrackingRefBased/>
  <w15:docId w15:val="{0AF4E094-53C7-46C0-A8EE-8F78D0C3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2024-11-13T10:25:00Z</dcterms:created>
  <dcterms:modified xsi:type="dcterms:W3CDTF">2024-11-13T10:29:00Z</dcterms:modified>
</cp:coreProperties>
</file>